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1B473E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1B473E">
        <w:rPr>
          <w:rFonts w:ascii="Times New Roman" w:hAnsi="Times New Roman"/>
          <w:b w:val="0"/>
          <w:sz w:val="14"/>
          <w:szCs w:val="14"/>
        </w:rPr>
        <w:t xml:space="preserve">ИЗВЕЩЕНИЕ О ПРОВЕДЕНИИ </w:t>
      </w:r>
      <w:r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ТОРГОВ (В </w:t>
      </w:r>
      <w:r w:rsidR="00D2372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</w:t>
      </w:r>
    </w:p>
    <w:p w:rsidR="00FC494D" w:rsidRPr="001B473E" w:rsidRDefault="004463D9" w:rsidP="00B81C62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1B473E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1B473E">
        <w:rPr>
          <w:rFonts w:ascii="Times New Roman" w:hAnsi="Times New Roman"/>
          <w:b w:val="0"/>
          <w:sz w:val="14"/>
          <w:szCs w:val="14"/>
        </w:rPr>
        <w:t>а</w:t>
      </w:r>
      <w:r w:rsidRPr="001B473E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</w:t>
      </w:r>
      <w:bookmarkStart w:id="0" w:name="_GoBack"/>
      <w:r w:rsidRPr="001B473E">
        <w:rPr>
          <w:rFonts w:ascii="Times New Roman" w:hAnsi="Times New Roman"/>
          <w:b w:val="0"/>
          <w:sz w:val="14"/>
          <w:szCs w:val="14"/>
        </w:rPr>
        <w:t xml:space="preserve">услуг </w:t>
      </w:r>
      <w:r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A2FD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0318300225014000283-0170853-01</w:t>
      </w:r>
      <w:r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A2FD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C504B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.06.2014</w:t>
      </w:r>
      <w:r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bookmarkEnd w:id="0"/>
      <w:r w:rsidRPr="001B473E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B4205A" w:rsidRPr="001B473E">
        <w:rPr>
          <w:rFonts w:ascii="Times New Roman" w:hAnsi="Times New Roman"/>
          <w:bCs w:val="0"/>
          <w:color w:val="000000" w:themeColor="text1"/>
          <w:sz w:val="14"/>
          <w:szCs w:val="14"/>
        </w:rPr>
        <w:t>17 июля</w:t>
      </w:r>
      <w:r w:rsidRPr="001B473E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0A40AD" w:rsidRPr="001B473E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1B473E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1B473E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Pr="001B473E">
        <w:rPr>
          <w:rFonts w:ascii="Times New Roman" w:hAnsi="Times New Roman"/>
          <w:b w:val="0"/>
          <w:sz w:val="14"/>
          <w:szCs w:val="14"/>
        </w:rPr>
        <w:t>адресу: г. Сл</w:t>
      </w:r>
      <w:r w:rsidRPr="001B473E">
        <w:rPr>
          <w:rFonts w:ascii="Times New Roman" w:hAnsi="Times New Roman"/>
          <w:b w:val="0"/>
          <w:sz w:val="14"/>
          <w:szCs w:val="14"/>
        </w:rPr>
        <w:t>а</w:t>
      </w:r>
      <w:r w:rsidRPr="001B473E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Pr="001B473E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1B473E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7A51A3" w:rsidRPr="001B473E">
        <w:rPr>
          <w:rFonts w:ascii="Times New Roman" w:hAnsi="Times New Roman"/>
          <w:b w:val="0"/>
          <w:sz w:val="14"/>
          <w:szCs w:val="14"/>
        </w:rPr>
        <w:t xml:space="preserve"> </w:t>
      </w:r>
      <w:r w:rsidRPr="001B473E">
        <w:rPr>
          <w:rFonts w:ascii="Times New Roman" w:hAnsi="Times New Roman"/>
          <w:b w:val="0"/>
          <w:sz w:val="14"/>
          <w:szCs w:val="14"/>
        </w:rPr>
        <w:t>(в форме аукциона), открытых по составу учас</w:t>
      </w:r>
      <w:r w:rsidRPr="001B473E">
        <w:rPr>
          <w:rFonts w:ascii="Times New Roman" w:hAnsi="Times New Roman"/>
          <w:b w:val="0"/>
          <w:sz w:val="14"/>
          <w:szCs w:val="14"/>
        </w:rPr>
        <w:t>т</w:t>
      </w:r>
      <w:r w:rsidRPr="001B473E">
        <w:rPr>
          <w:rFonts w:ascii="Times New Roman" w:hAnsi="Times New Roman"/>
          <w:b w:val="0"/>
          <w:sz w:val="14"/>
          <w:szCs w:val="14"/>
        </w:rPr>
        <w:t xml:space="preserve">ников и по форме подачи предложений о цене, </w:t>
      </w:r>
      <w:r w:rsidR="007A51A3" w:rsidRPr="001B473E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6950FD" w:rsidRPr="001B473E">
        <w:rPr>
          <w:rFonts w:ascii="Times New Roman" w:hAnsi="Times New Roman"/>
          <w:b w:val="0"/>
          <w:sz w:val="14"/>
          <w:szCs w:val="14"/>
        </w:rPr>
        <w:t>, в границах, указанных в к</w:t>
      </w:r>
      <w:r w:rsidR="006950FD" w:rsidRPr="001B473E">
        <w:rPr>
          <w:rFonts w:ascii="Times New Roman" w:hAnsi="Times New Roman"/>
          <w:b w:val="0"/>
          <w:sz w:val="14"/>
          <w:szCs w:val="14"/>
        </w:rPr>
        <w:t>а</w:t>
      </w:r>
      <w:r w:rsidR="006950FD" w:rsidRPr="001B473E">
        <w:rPr>
          <w:rFonts w:ascii="Times New Roman" w:hAnsi="Times New Roman"/>
          <w:b w:val="0"/>
          <w:sz w:val="14"/>
          <w:szCs w:val="14"/>
        </w:rPr>
        <w:t>дастровых паспортах з</w:t>
      </w:r>
      <w:r w:rsidR="006950FD" w:rsidRPr="001B473E">
        <w:rPr>
          <w:rFonts w:ascii="Times New Roman" w:hAnsi="Times New Roman"/>
          <w:b w:val="0"/>
          <w:sz w:val="14"/>
          <w:szCs w:val="14"/>
        </w:rPr>
        <w:t>е</w:t>
      </w:r>
      <w:r w:rsidR="006950FD" w:rsidRPr="001B473E">
        <w:rPr>
          <w:rFonts w:ascii="Times New Roman" w:hAnsi="Times New Roman"/>
          <w:b w:val="0"/>
          <w:sz w:val="14"/>
          <w:szCs w:val="14"/>
        </w:rPr>
        <w:t>мельных участков: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1: земельный участок с кадастровым номером 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23:48:02040</w:t>
      </w:r>
      <w:r w:rsidR="0024363E" w:rsidRPr="001B473E">
        <w:rPr>
          <w:rFonts w:ascii="Times New Roman" w:hAnsi="Times New Roman"/>
          <w:b w:val="0"/>
          <w:color w:val="000000"/>
          <w:sz w:val="14"/>
          <w:szCs w:val="14"/>
        </w:rPr>
        <w:t>10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24363E" w:rsidRPr="001B473E">
        <w:rPr>
          <w:rFonts w:ascii="Times New Roman" w:hAnsi="Times New Roman"/>
          <w:b w:val="0"/>
          <w:color w:val="000000"/>
          <w:sz w:val="14"/>
          <w:szCs w:val="14"/>
        </w:rPr>
        <w:t>16,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расположенный по адресу: </w:t>
      </w:r>
      <w:proofErr w:type="gramStart"/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г. Славянск-на-Кубани, ул</w:t>
      </w:r>
      <w:r w:rsidR="00011A5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24363E" w:rsidRPr="001B473E">
        <w:rPr>
          <w:rFonts w:ascii="Times New Roman" w:hAnsi="Times New Roman"/>
          <w:b w:val="0"/>
          <w:color w:val="000000"/>
          <w:sz w:val="14"/>
          <w:szCs w:val="14"/>
        </w:rPr>
        <w:t>Батаре</w:t>
      </w:r>
      <w:r w:rsidR="0024363E" w:rsidRPr="001B473E">
        <w:rPr>
          <w:rFonts w:ascii="Times New Roman" w:hAnsi="Times New Roman"/>
          <w:b w:val="0"/>
          <w:color w:val="000000"/>
          <w:sz w:val="14"/>
          <w:szCs w:val="14"/>
        </w:rPr>
        <w:t>й</w:t>
      </w:r>
      <w:r w:rsidR="0024363E" w:rsidRPr="001B473E">
        <w:rPr>
          <w:rFonts w:ascii="Times New Roman" w:hAnsi="Times New Roman"/>
          <w:b w:val="0"/>
          <w:color w:val="000000"/>
          <w:sz w:val="14"/>
          <w:szCs w:val="14"/>
        </w:rPr>
        <w:t>ная, 251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24363E" w:rsidRPr="001B473E">
        <w:rPr>
          <w:rFonts w:ascii="Times New Roman" w:hAnsi="Times New Roman"/>
          <w:b w:val="0"/>
          <w:color w:val="000000"/>
          <w:sz w:val="14"/>
          <w:szCs w:val="14"/>
        </w:rPr>
        <w:t>82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жилищное строительство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F30254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436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14 760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2436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2 952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2436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738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ния: нет.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Лот № 2: земельный участок с кадастровым номером 23:48:030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104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8: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24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г. Славянск-на-Кубани, </w:t>
      </w:r>
      <w:r w:rsid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ул. 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Колхозная, дом 131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210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жилищное строительство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144 690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28 938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7 234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011A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: з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мельный участок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кадастровым номером </w:t>
      </w:r>
      <w:r w:rsidR="005F5DB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23:</w:t>
      </w:r>
      <w:r w:rsidR="003F0C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48</w:t>
      </w:r>
      <w:r w:rsidR="005F5DB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3F0C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0302018:36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3F0C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Рыночная, 68</w:t>
      </w:r>
      <w:r w:rsid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3F0C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172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3F0C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жилищное строительство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ная цена земельного участка составляет </w:t>
      </w:r>
      <w:r w:rsidR="003F0C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20 468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3F0C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4 093</w:t>
      </w:r>
      <w:r w:rsidR="005F5DB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3F0C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3F0C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1 023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3F0C3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4: 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ром 23:</w:t>
      </w:r>
      <w:r w:rsidR="002937D2" w:rsidRPr="001B473E">
        <w:rPr>
          <w:rFonts w:ascii="Times New Roman" w:hAnsi="Times New Roman"/>
          <w:b w:val="0"/>
          <w:color w:val="000000"/>
          <w:sz w:val="14"/>
          <w:szCs w:val="14"/>
        </w:rPr>
        <w:t>48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2937D2" w:rsidRPr="001B473E">
        <w:rPr>
          <w:rFonts w:ascii="Times New Roman" w:hAnsi="Times New Roman"/>
          <w:b w:val="0"/>
          <w:color w:val="000000"/>
          <w:sz w:val="14"/>
          <w:szCs w:val="14"/>
        </w:rPr>
        <w:t>0401025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:10</w:t>
      </w:r>
      <w:r w:rsidR="002937D2" w:rsidRPr="001B473E">
        <w:rPr>
          <w:rFonts w:ascii="Times New Roman" w:hAnsi="Times New Roman"/>
          <w:b w:val="0"/>
          <w:color w:val="000000"/>
          <w:sz w:val="14"/>
          <w:szCs w:val="14"/>
        </w:rPr>
        <w:t>49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r w:rsidR="002937D2" w:rsidRPr="001B473E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2937D2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ул. Упорная, 69, участок 1,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2937D2" w:rsidRPr="001B473E">
        <w:rPr>
          <w:rFonts w:ascii="Times New Roman" w:hAnsi="Times New Roman"/>
          <w:b w:val="0"/>
          <w:color w:val="000000"/>
          <w:sz w:val="14"/>
          <w:szCs w:val="14"/>
        </w:rPr>
        <w:t>304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гория земель: земли населенных пунктов, разрешенное использование земельного участка: 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2937D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индивидуального жилищного строительства</w:t>
      </w:r>
      <w:r w:rsidR="00F3025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F30254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937D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37 392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2937D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2937D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7 478 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рублей. «Шаг» аукциона – </w:t>
      </w:r>
      <w:r w:rsidR="002937D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1 869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DC145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23:</w:t>
      </w:r>
      <w:r w:rsidR="0069504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48</w:t>
      </w:r>
      <w:r w:rsidR="00DC145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69504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0401008:36,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расположенный по адресу: Краснодарский край, Славянский район, </w:t>
      </w:r>
      <w:r w:rsidR="0069504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69504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ул. Троицкая, 152,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</w:t>
      </w:r>
      <w:r w:rsidR="0069504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502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ка: для </w:t>
      </w:r>
      <w:r w:rsidR="0069504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индивидуального строительства и личного подсобного хозяйства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Начальная цена земельного участка составляет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4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44 176 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DC145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 Размер задатка –</w:t>
      </w:r>
      <w:r w:rsidR="0069504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8</w:t>
      </w:r>
      <w:r w:rsidR="009473B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 </w:t>
      </w:r>
      <w:r w:rsidR="0069504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835</w:t>
      </w:r>
      <w:r w:rsidR="009473B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рублей. «Шаг» аукциона – </w:t>
      </w:r>
      <w:r w:rsidR="0069504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2 208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025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DC1457" w:rsidRPr="001B473E">
        <w:rPr>
          <w:rFonts w:ascii="Times New Roman" w:hAnsi="Times New Roman"/>
          <w:b w:val="0"/>
          <w:color w:val="000000"/>
          <w:sz w:val="14"/>
          <w:szCs w:val="14"/>
        </w:rPr>
        <w:t>23:</w:t>
      </w:r>
      <w:r w:rsidR="00D22324" w:rsidRPr="001B473E">
        <w:rPr>
          <w:rFonts w:ascii="Times New Roman" w:hAnsi="Times New Roman"/>
          <w:b w:val="0"/>
          <w:color w:val="000000"/>
          <w:sz w:val="14"/>
          <w:szCs w:val="14"/>
        </w:rPr>
        <w:t>48</w:t>
      </w:r>
      <w:r w:rsidR="00DC1457" w:rsidRPr="001B473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D22324" w:rsidRPr="001B473E">
        <w:rPr>
          <w:rFonts w:ascii="Times New Roman" w:hAnsi="Times New Roman"/>
          <w:b w:val="0"/>
          <w:color w:val="000000"/>
          <w:sz w:val="14"/>
          <w:szCs w:val="14"/>
        </w:rPr>
        <w:t>0303002</w:t>
      </w:r>
      <w:r w:rsidR="00DC1457" w:rsidRPr="001B473E">
        <w:rPr>
          <w:rFonts w:ascii="Times New Roman" w:hAnsi="Times New Roman"/>
          <w:b w:val="0"/>
          <w:color w:val="000000"/>
          <w:sz w:val="14"/>
          <w:szCs w:val="14"/>
        </w:rPr>
        <w:t>:1</w:t>
      </w:r>
      <w:r w:rsidR="00D22324" w:rsidRPr="001B473E">
        <w:rPr>
          <w:rFonts w:ascii="Times New Roman" w:hAnsi="Times New Roman"/>
          <w:b w:val="0"/>
          <w:color w:val="000000"/>
          <w:sz w:val="14"/>
          <w:szCs w:val="14"/>
        </w:rPr>
        <w:t>5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D22324" w:rsidRPr="001B473E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3-я Пролетарская, 22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>, общей пл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щадью </w:t>
      </w:r>
      <w:r w:rsidR="00D22324" w:rsidRPr="001B473E">
        <w:rPr>
          <w:rFonts w:ascii="Times New Roman" w:hAnsi="Times New Roman"/>
          <w:b w:val="0"/>
          <w:color w:val="000000"/>
          <w:sz w:val="14"/>
          <w:szCs w:val="14"/>
        </w:rPr>
        <w:t>522</w:t>
      </w:r>
      <w:r w:rsidR="00DC1457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>кв. м., категория земель: земли населенных пунктов, разрешенное использование земельного участка</w:t>
      </w:r>
      <w:r w:rsidR="00D22324" w:rsidRPr="001B473E">
        <w:rPr>
          <w:rFonts w:ascii="Times New Roman" w:hAnsi="Times New Roman"/>
          <w:b w:val="0"/>
          <w:color w:val="000000"/>
          <w:sz w:val="14"/>
          <w:szCs w:val="14"/>
        </w:rPr>
        <w:t>: индивидуальное жилищное строительство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21DD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1B473E">
        <w:rPr>
          <w:rFonts w:ascii="Times New Roman" w:hAnsi="Times New Roman"/>
          <w:b w:val="0"/>
          <w:sz w:val="14"/>
          <w:szCs w:val="14"/>
        </w:rPr>
        <w:t xml:space="preserve">   </w:t>
      </w:r>
      <w:r w:rsidR="009473B9" w:rsidRPr="001B473E">
        <w:rPr>
          <w:rFonts w:ascii="Times New Roman" w:hAnsi="Times New Roman"/>
          <w:b w:val="0"/>
          <w:sz w:val="14"/>
          <w:szCs w:val="14"/>
        </w:rPr>
        <w:t xml:space="preserve"> </w:t>
      </w:r>
      <w:r w:rsidR="00D2232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57 420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D2232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11 484</w:t>
      </w:r>
      <w:r w:rsidR="00DC145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D2232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D2232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2 871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D2232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AE71C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1504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AE71C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AE71CD" w:rsidRPr="001B473E">
        <w:rPr>
          <w:rFonts w:ascii="Times New Roman" w:hAnsi="Times New Roman"/>
          <w:b w:val="0"/>
          <w:color w:val="000000"/>
          <w:sz w:val="14"/>
          <w:szCs w:val="14"/>
        </w:rPr>
        <w:t>23:48:0204057:42, распол</w:t>
      </w:r>
      <w:r w:rsidR="00AE71CD" w:rsidRPr="001B473E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AE71C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женный по адресу: </w:t>
      </w:r>
      <w:proofErr w:type="gramStart"/>
      <w:r w:rsidR="00AE71CD" w:rsidRPr="001B473E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г. Славянск-на-Кубани, ул. Победы, 150, общей площадью  687 кв. м., категория земель: земли населенных пунктов, разрешенное использование земельного участка: индивидуальное жилищное строительство.</w:t>
      </w:r>
      <w:proofErr w:type="gramEnd"/>
      <w:r w:rsidR="00AE71C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E71CD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E71C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74 196 рублей. Размер зада</w:t>
      </w:r>
      <w:r w:rsidR="00AE71C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AE71C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 – </w:t>
      </w:r>
      <w:r w:rsid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</w:t>
      </w:r>
      <w:r w:rsidR="00AE71C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14 839 рублей. «Шаг» аукциона – 3 709 рублей. Обременения: нет. 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89117D" w:rsidRPr="001B473E">
        <w:rPr>
          <w:rFonts w:ascii="Times New Roman" w:hAnsi="Times New Roman"/>
          <w:b w:val="0"/>
          <w:color w:val="000000"/>
          <w:sz w:val="14"/>
          <w:szCs w:val="14"/>
        </w:rPr>
        <w:t>23:27:</w:t>
      </w:r>
      <w:r w:rsidR="00812E6E" w:rsidRPr="001B473E">
        <w:rPr>
          <w:rFonts w:ascii="Times New Roman" w:hAnsi="Times New Roman"/>
          <w:b w:val="0"/>
          <w:color w:val="000000"/>
          <w:sz w:val="14"/>
          <w:szCs w:val="14"/>
        </w:rPr>
        <w:t>0704027</w:t>
      </w:r>
      <w:r w:rsidR="0089117D" w:rsidRPr="001B473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812E6E" w:rsidRPr="001B473E">
        <w:rPr>
          <w:rFonts w:ascii="Times New Roman" w:hAnsi="Times New Roman"/>
          <w:b w:val="0"/>
          <w:color w:val="000000"/>
          <w:sz w:val="14"/>
          <w:szCs w:val="14"/>
        </w:rPr>
        <w:t>221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Краснода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Славянский район, </w:t>
      </w:r>
      <w:proofErr w:type="spellStart"/>
      <w:r w:rsidR="00812E6E" w:rsidRPr="001B473E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812E6E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Пугачева, 36,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812E6E" w:rsidRPr="001B473E">
        <w:rPr>
          <w:rFonts w:ascii="Times New Roman" w:hAnsi="Times New Roman"/>
          <w:b w:val="0"/>
          <w:color w:val="000000"/>
          <w:sz w:val="14"/>
          <w:szCs w:val="14"/>
        </w:rPr>
        <w:t>2188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ного участка: 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F21D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21DD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812E6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137 844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0B11B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л</w:t>
      </w:r>
      <w:r w:rsidR="00812E6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812E6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27 568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циона – </w:t>
      </w:r>
      <w:r w:rsid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</w:t>
      </w:r>
      <w:r w:rsidR="00812E6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6 892</w:t>
      </w:r>
      <w:r w:rsidR="000B11B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л</w:t>
      </w:r>
      <w:r w:rsidR="00812E6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F21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B11B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0B11B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9117D" w:rsidRPr="001B473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</w:t>
      </w:r>
      <w:r w:rsidR="00FA26DB" w:rsidRPr="001B473E">
        <w:rPr>
          <w:rFonts w:ascii="Times New Roman" w:hAnsi="Times New Roman"/>
          <w:b w:val="0"/>
          <w:color w:val="000000"/>
          <w:sz w:val="14"/>
          <w:szCs w:val="14"/>
        </w:rPr>
        <w:t>0704027</w:t>
      </w:r>
      <w:r w:rsidR="0089117D" w:rsidRPr="001B473E">
        <w:rPr>
          <w:rFonts w:ascii="Times New Roman" w:hAnsi="Times New Roman"/>
          <w:b w:val="0"/>
          <w:color w:val="000000"/>
          <w:sz w:val="14"/>
          <w:szCs w:val="14"/>
        </w:rPr>
        <w:t>:1</w:t>
      </w:r>
      <w:r w:rsidR="00FA26DB" w:rsidRPr="001B473E">
        <w:rPr>
          <w:rFonts w:ascii="Times New Roman" w:hAnsi="Times New Roman"/>
          <w:b w:val="0"/>
          <w:color w:val="000000"/>
          <w:sz w:val="14"/>
          <w:szCs w:val="14"/>
        </w:rPr>
        <w:t>1009</w:t>
      </w:r>
      <w:r w:rsidR="0089117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proofErr w:type="spellStart"/>
      <w:r w:rsidR="00FA26DB" w:rsidRPr="001B473E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FA26DB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Тихая, 5</w:t>
      </w:r>
      <w:proofErr w:type="gramStart"/>
      <w:r w:rsidR="00FA26DB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89117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FA26DB" w:rsidRPr="001B473E">
        <w:rPr>
          <w:rFonts w:ascii="Times New Roman" w:hAnsi="Times New Roman"/>
          <w:b w:val="0"/>
          <w:color w:val="000000"/>
          <w:sz w:val="14"/>
          <w:szCs w:val="14"/>
        </w:rPr>
        <w:t>757</w:t>
      </w:r>
      <w:r w:rsidR="0089117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в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дения личного подсобного хозяйства</w:t>
      </w:r>
      <w:r w:rsidR="0089117D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89117D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52 233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 Ра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мер задатка – 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10 446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2 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611</w:t>
      </w:r>
      <w:r w:rsidR="0089117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23:27:07040</w:t>
      </w:r>
      <w:r w:rsidR="007047A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04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7047A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91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ст</w:t>
      </w:r>
      <w:r w:rsidR="007047A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Петровская, ул. </w:t>
      </w:r>
      <w:r w:rsidR="007047A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Стадионная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7047A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52,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</w:t>
      </w:r>
      <w:r w:rsidR="007047A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1400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ная цена зем</w:t>
      </w:r>
      <w:r w:rsid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ельного участка составляет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047A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42 000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7047A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7047A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8 400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2 </w:t>
      </w:r>
      <w:r w:rsidR="007047A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100</w:t>
      </w:r>
      <w:r w:rsidR="00FA26D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A0168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0168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0168E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23:27:0704021:10240, расположенный по адресу: </w:t>
      </w:r>
      <w:proofErr w:type="gramStart"/>
      <w:r w:rsidR="00A0168E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A0168E" w:rsidRPr="001B473E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A0168E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Кооперативная, 29 б, общей площадью 3171 кв. м., кат</w:t>
      </w:r>
      <w:r w:rsidR="00A0168E" w:rsidRPr="001B473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A0168E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гория земель: земли населенных пунктов, разрешенное использование земельного участка: </w:t>
      </w:r>
      <w:r w:rsidR="00A0168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0168E" w:rsidRPr="001B473E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0168E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0168E" w:rsidRPr="001B473E">
        <w:rPr>
          <w:rFonts w:ascii="Times New Roman" w:hAnsi="Times New Roman"/>
          <w:b w:val="0"/>
          <w:sz w:val="14"/>
          <w:szCs w:val="14"/>
        </w:rPr>
        <w:t>Начальная цена земельного участка с</w:t>
      </w:r>
      <w:r w:rsidR="00A0168E" w:rsidRPr="001B473E">
        <w:rPr>
          <w:rFonts w:ascii="Times New Roman" w:hAnsi="Times New Roman"/>
          <w:b w:val="0"/>
          <w:sz w:val="14"/>
          <w:szCs w:val="14"/>
        </w:rPr>
        <w:t>о</w:t>
      </w:r>
      <w:r w:rsidR="00A0168E" w:rsidRPr="001B473E">
        <w:rPr>
          <w:rFonts w:ascii="Times New Roman" w:hAnsi="Times New Roman"/>
          <w:b w:val="0"/>
          <w:sz w:val="14"/>
          <w:szCs w:val="14"/>
        </w:rPr>
        <w:t xml:space="preserve">ставляет </w:t>
      </w:r>
      <w:r w:rsidR="001B473E">
        <w:rPr>
          <w:rFonts w:ascii="Times New Roman" w:hAnsi="Times New Roman"/>
          <w:b w:val="0"/>
          <w:sz w:val="14"/>
          <w:szCs w:val="14"/>
        </w:rPr>
        <w:t xml:space="preserve"> </w:t>
      </w:r>
      <w:r w:rsidR="00A0168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241 155 рублей. Размер задатка – 48 231 рубль. «Шаг» аукциона – 12 057 рублей. Обременения: нет. </w:t>
      </w:r>
      <w:r w:rsidR="00164B0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12</w:t>
      </w:r>
      <w:r w:rsidR="00164B0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64B0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23:27:1202009:10081, расположенный по адресу: </w:t>
      </w:r>
      <w:proofErr w:type="gramStart"/>
      <w:r w:rsidR="00164B04" w:rsidRPr="001B473E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п. Совхозный, ул. Произво</w:t>
      </w:r>
      <w:r w:rsidR="00164B04" w:rsidRPr="001B473E">
        <w:rPr>
          <w:rFonts w:ascii="Times New Roman" w:hAnsi="Times New Roman"/>
          <w:b w:val="0"/>
          <w:color w:val="000000"/>
          <w:sz w:val="14"/>
          <w:szCs w:val="14"/>
        </w:rPr>
        <w:t>д</w:t>
      </w:r>
      <w:r w:rsidR="00164B0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ственная, д. 6-а, общей площадью 502 кв. м., категория земель: земли населенных пунктов, разрешенное использование земельного участка: </w:t>
      </w:r>
      <w:r w:rsidR="00164B0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строительства</w:t>
      </w:r>
      <w:r w:rsidR="00164B04" w:rsidRPr="001B473E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164B04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164B04" w:rsidRPr="001B473E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</w:t>
      </w:r>
      <w:r w:rsidR="00164B04" w:rsidRPr="001B473E">
        <w:rPr>
          <w:rFonts w:ascii="Times New Roman" w:hAnsi="Times New Roman"/>
          <w:b w:val="0"/>
          <w:sz w:val="14"/>
          <w:szCs w:val="14"/>
        </w:rPr>
        <w:t>в</w:t>
      </w:r>
      <w:r w:rsidR="001B473E">
        <w:rPr>
          <w:rFonts w:ascii="Times New Roman" w:hAnsi="Times New Roman"/>
          <w:b w:val="0"/>
          <w:sz w:val="14"/>
          <w:szCs w:val="14"/>
        </w:rPr>
        <w:t>ляет</w:t>
      </w:r>
      <w:r w:rsidR="00164B04" w:rsidRPr="001B473E">
        <w:rPr>
          <w:rFonts w:ascii="Times New Roman" w:hAnsi="Times New Roman"/>
          <w:b w:val="0"/>
          <w:sz w:val="14"/>
          <w:szCs w:val="14"/>
        </w:rPr>
        <w:t xml:space="preserve"> </w:t>
      </w:r>
      <w:r w:rsidR="00164B0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24 096 рублей. Размер задатка – 4 819 рублей. «Шаг» аукциона – 1 204 рубля. Обременения: нет.</w:t>
      </w:r>
      <w:r w:rsid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92FC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13</w:t>
      </w:r>
      <w:r w:rsidR="00092FC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92FC7" w:rsidRPr="001B473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</w:t>
      </w:r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>0203005</w:t>
      </w:r>
      <w:r w:rsidR="00092FC7" w:rsidRPr="001B473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>10670</w:t>
      </w:r>
      <w:r w:rsidR="00092FC7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proofErr w:type="spellStart"/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>Черноерковское</w:t>
      </w:r>
      <w:proofErr w:type="spellEnd"/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</w:t>
      </w:r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ние, хутор </w:t>
      </w:r>
      <w:proofErr w:type="spellStart"/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>Прорвенский</w:t>
      </w:r>
      <w:proofErr w:type="spellEnd"/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>, улица Свободная, 15</w:t>
      </w:r>
      <w:proofErr w:type="gramStart"/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092FC7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общей площадью </w:t>
      </w:r>
      <w:r w:rsidR="001B473E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       </w:t>
      </w:r>
      <w:r w:rsidR="000E33BA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1154 </w:t>
      </w:r>
      <w:r w:rsidR="00092FC7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кв. м., категория земель: земли населенных пунктов, разрешенное использование земельного участка: </w:t>
      </w:r>
      <w:r w:rsidR="00092FC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0E33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индивидуального жилищного строительства</w:t>
      </w:r>
      <w:r w:rsidR="00092FC7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092FC7" w:rsidRPr="001B473E">
        <w:rPr>
          <w:rFonts w:ascii="Times New Roman" w:hAnsi="Times New Roman"/>
          <w:b w:val="0"/>
          <w:sz w:val="14"/>
          <w:szCs w:val="14"/>
        </w:rPr>
        <w:t>Начальная цена з</w:t>
      </w:r>
      <w:r w:rsidR="00092FC7" w:rsidRPr="001B473E">
        <w:rPr>
          <w:rFonts w:ascii="Times New Roman" w:hAnsi="Times New Roman"/>
          <w:b w:val="0"/>
          <w:sz w:val="14"/>
          <w:szCs w:val="14"/>
        </w:rPr>
        <w:t>е</w:t>
      </w:r>
      <w:r w:rsidR="00092FC7" w:rsidRPr="001B473E">
        <w:rPr>
          <w:rFonts w:ascii="Times New Roman" w:hAnsi="Times New Roman"/>
          <w:b w:val="0"/>
          <w:sz w:val="14"/>
          <w:szCs w:val="14"/>
        </w:rPr>
        <w:t xml:space="preserve">мельного участка составляет </w:t>
      </w:r>
      <w:r w:rsidR="000E33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144 250</w:t>
      </w:r>
      <w:r w:rsidR="00092FC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0E33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092FC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E33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28 850</w:t>
      </w:r>
      <w:r w:rsidR="00092FC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0E33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7 212</w:t>
      </w:r>
      <w:r w:rsidR="00092FC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1968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1968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23:27:0203005:1067</w:t>
      </w:r>
      <w:r w:rsidR="00AB14DC" w:rsidRPr="001B473E">
        <w:rPr>
          <w:rFonts w:ascii="Times New Roman" w:hAnsi="Times New Roman"/>
          <w:b w:val="0"/>
          <w:color w:val="000000"/>
          <w:sz w:val="14"/>
          <w:szCs w:val="14"/>
        </w:rPr>
        <w:t>1</w:t>
      </w:r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proofErr w:type="spellStart"/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>Черноерковское</w:t>
      </w:r>
      <w:proofErr w:type="spellEnd"/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</w:t>
      </w:r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ние, хутор </w:t>
      </w:r>
      <w:proofErr w:type="spellStart"/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>Прорвенский</w:t>
      </w:r>
      <w:proofErr w:type="spellEnd"/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улица Свободная, </w:t>
      </w:r>
      <w:r w:rsidR="001B473E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</w:t>
      </w:r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>15</w:t>
      </w:r>
      <w:proofErr w:type="gramStart"/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B14DC" w:rsidRPr="001B473E">
        <w:rPr>
          <w:rFonts w:ascii="Times New Roman" w:hAnsi="Times New Roman"/>
          <w:b w:val="0"/>
          <w:color w:val="000000"/>
          <w:sz w:val="14"/>
          <w:szCs w:val="14"/>
        </w:rPr>
        <w:t>Б</w:t>
      </w:r>
      <w:proofErr w:type="gramEnd"/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>, общей площадью 11</w:t>
      </w:r>
      <w:r w:rsidR="00AB14DC" w:rsidRPr="001B473E">
        <w:rPr>
          <w:rFonts w:ascii="Times New Roman" w:hAnsi="Times New Roman"/>
          <w:b w:val="0"/>
          <w:color w:val="000000"/>
          <w:sz w:val="14"/>
          <w:szCs w:val="14"/>
        </w:rPr>
        <w:t>22</w:t>
      </w:r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1968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строител</w:t>
      </w:r>
      <w:r w:rsidR="001968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968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ства</w:t>
      </w:r>
      <w:r w:rsidR="001968C1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968C1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B14D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140 250</w:t>
      </w:r>
      <w:r w:rsidR="001968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28 </w:t>
      </w:r>
      <w:r w:rsidR="00AB14D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1968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50 рублей. «Шаг» аукциона – 7 </w:t>
      </w:r>
      <w:r w:rsidR="00AB14D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1968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12 рублей. Обременения: нет. </w:t>
      </w:r>
      <w:r w:rsidR="007E47F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7E47F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7E47F3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23:27:0203005:10614, расположенный по адресу: Краснодарский край, Славянский район, </w:t>
      </w:r>
      <w:proofErr w:type="spellStart"/>
      <w:r w:rsidR="007E47F3" w:rsidRPr="001B473E">
        <w:rPr>
          <w:rFonts w:ascii="Times New Roman" w:hAnsi="Times New Roman"/>
          <w:b w:val="0"/>
          <w:color w:val="000000"/>
          <w:sz w:val="14"/>
          <w:szCs w:val="14"/>
        </w:rPr>
        <w:t>Черноерковское</w:t>
      </w:r>
      <w:proofErr w:type="spellEnd"/>
      <w:r w:rsidR="007E47F3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</w:t>
      </w:r>
      <w:r w:rsidR="007E47F3" w:rsidRPr="001B473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7E47F3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ние, х. </w:t>
      </w:r>
      <w:proofErr w:type="spellStart"/>
      <w:r w:rsidR="007E47F3" w:rsidRPr="001B473E">
        <w:rPr>
          <w:rFonts w:ascii="Times New Roman" w:hAnsi="Times New Roman"/>
          <w:b w:val="0"/>
          <w:color w:val="000000"/>
          <w:sz w:val="14"/>
          <w:szCs w:val="14"/>
        </w:rPr>
        <w:t>Прорвенский</w:t>
      </w:r>
      <w:proofErr w:type="spellEnd"/>
      <w:r w:rsidR="007E47F3" w:rsidRPr="001B473E">
        <w:rPr>
          <w:rFonts w:ascii="Times New Roman" w:hAnsi="Times New Roman"/>
          <w:b w:val="0"/>
          <w:color w:val="000000"/>
          <w:sz w:val="14"/>
          <w:szCs w:val="14"/>
        </w:rPr>
        <w:t>, улица Садовая, 106</w:t>
      </w:r>
      <w:proofErr w:type="gramStart"/>
      <w:r w:rsidR="007E47F3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В</w:t>
      </w:r>
      <w:proofErr w:type="gramEnd"/>
      <w:r w:rsidR="007E47F3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2313 кв. м., категория земель: земли населенных пунктов, разрешенное использование земельного участка: </w:t>
      </w:r>
      <w:r w:rsidR="007E47F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</w:t>
      </w:r>
      <w:r w:rsidR="007E47F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7E47F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ного хозяйства</w:t>
      </w:r>
      <w:r w:rsidR="007E47F3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7E47F3" w:rsidRPr="001B473E">
        <w:rPr>
          <w:rFonts w:ascii="Times New Roman" w:hAnsi="Times New Roman"/>
          <w:b w:val="0"/>
          <w:sz w:val="14"/>
          <w:szCs w:val="14"/>
        </w:rPr>
        <w:t>Начальная цена з</w:t>
      </w:r>
      <w:r w:rsidR="007E47F3" w:rsidRPr="001B473E">
        <w:rPr>
          <w:rFonts w:ascii="Times New Roman" w:hAnsi="Times New Roman"/>
          <w:b w:val="0"/>
          <w:sz w:val="14"/>
          <w:szCs w:val="14"/>
        </w:rPr>
        <w:t>е</w:t>
      </w:r>
      <w:r w:rsidR="007E47F3" w:rsidRPr="001B473E">
        <w:rPr>
          <w:rFonts w:ascii="Times New Roman" w:hAnsi="Times New Roman"/>
          <w:b w:val="0"/>
          <w:sz w:val="14"/>
          <w:szCs w:val="14"/>
        </w:rPr>
        <w:t xml:space="preserve">мельного участка составляет </w:t>
      </w:r>
      <w:r w:rsidR="007E47F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205 857 рублей. Размер задатка – </w:t>
      </w:r>
      <w:r w:rsidR="003F705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41 171</w:t>
      </w:r>
      <w:r w:rsidR="007E47F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3F705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7E47F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3F705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10 292</w:t>
      </w:r>
      <w:r w:rsidR="007E47F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3F705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7E47F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23:27:0208001:141, расположенный по адресу: </w:t>
      </w:r>
      <w:proofErr w:type="gramStart"/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>Черноерковское</w:t>
      </w:r>
      <w:proofErr w:type="spellEnd"/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х. Вер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>х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>ний, ул. Долгая, 31, общей площадью 2850 кв. м., категория земель: земли населенных пунктов, разрешенное использ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вание земельного участка: 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60060F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250 800 рублей. Размер задатка – 50 160 рублей. «Шаг» аукциона – 12 540 рублей. Обременения: нет. Лот № 1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>земел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>ный участок с кадастровым номером 23:27:</w:t>
      </w:r>
      <w:r w:rsidR="00D26FFF" w:rsidRPr="001B473E">
        <w:rPr>
          <w:rFonts w:ascii="Times New Roman" w:hAnsi="Times New Roman"/>
          <w:b w:val="0"/>
          <w:color w:val="000000"/>
          <w:sz w:val="14"/>
          <w:szCs w:val="14"/>
        </w:rPr>
        <w:t>1201005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>:1</w:t>
      </w:r>
      <w:r w:rsidR="00D26FFF" w:rsidRPr="001B473E">
        <w:rPr>
          <w:rFonts w:ascii="Times New Roman" w:hAnsi="Times New Roman"/>
          <w:b w:val="0"/>
          <w:color w:val="000000"/>
          <w:sz w:val="14"/>
          <w:szCs w:val="14"/>
        </w:rPr>
        <w:t>251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r w:rsidR="00D26FFF" w:rsidRPr="001B473E">
        <w:rPr>
          <w:rFonts w:ascii="Times New Roman" w:hAnsi="Times New Roman"/>
          <w:b w:val="0"/>
          <w:color w:val="000000"/>
          <w:sz w:val="14"/>
          <w:szCs w:val="14"/>
        </w:rPr>
        <w:t>Прибрежное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</w:t>
      </w:r>
      <w:r w:rsidR="00D26FFF" w:rsidRPr="001B473E">
        <w:rPr>
          <w:rFonts w:ascii="Times New Roman" w:hAnsi="Times New Roman"/>
          <w:b w:val="0"/>
          <w:color w:val="000000"/>
          <w:sz w:val="14"/>
          <w:szCs w:val="14"/>
        </w:rPr>
        <w:t>поселок Прибре</w:t>
      </w:r>
      <w:r w:rsidR="00D26FFF" w:rsidRPr="001B473E">
        <w:rPr>
          <w:rFonts w:ascii="Times New Roman" w:hAnsi="Times New Roman"/>
          <w:b w:val="0"/>
          <w:color w:val="000000"/>
          <w:sz w:val="14"/>
          <w:szCs w:val="14"/>
        </w:rPr>
        <w:t>ж</w:t>
      </w:r>
      <w:r w:rsidR="00D26FFF" w:rsidRPr="001B473E">
        <w:rPr>
          <w:rFonts w:ascii="Times New Roman" w:hAnsi="Times New Roman"/>
          <w:b w:val="0"/>
          <w:color w:val="000000"/>
          <w:sz w:val="14"/>
          <w:szCs w:val="14"/>
        </w:rPr>
        <w:t>ный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D26FFF" w:rsidRPr="001B473E">
        <w:rPr>
          <w:rFonts w:ascii="Times New Roman" w:hAnsi="Times New Roman"/>
          <w:b w:val="0"/>
          <w:color w:val="000000"/>
          <w:sz w:val="14"/>
          <w:szCs w:val="14"/>
        </w:rPr>
        <w:t>переулок Мирный, 10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D26FFF" w:rsidRPr="001B473E">
        <w:rPr>
          <w:rFonts w:ascii="Times New Roman" w:hAnsi="Times New Roman"/>
          <w:b w:val="0"/>
          <w:color w:val="000000"/>
          <w:sz w:val="14"/>
          <w:szCs w:val="14"/>
        </w:rPr>
        <w:t>548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ное использование земельного участка: 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строительства</w:t>
      </w:r>
      <w:r w:rsidR="0060060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60060F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D26FF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100 832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D26FF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D26FF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20 166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D26FF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5 041 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D26FF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 Обр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60060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менения: нет. </w:t>
      </w:r>
      <w:r w:rsidR="008C4AD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8C4AD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C4AD6" w:rsidRPr="001B473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</w:t>
      </w:r>
      <w:r w:rsidR="002241CB" w:rsidRPr="001B473E">
        <w:rPr>
          <w:rFonts w:ascii="Times New Roman" w:hAnsi="Times New Roman"/>
          <w:b w:val="0"/>
          <w:color w:val="000000"/>
          <w:sz w:val="14"/>
          <w:szCs w:val="14"/>
        </w:rPr>
        <w:t>0803005</w:t>
      </w:r>
      <w:r w:rsidR="008C4AD6" w:rsidRPr="001B473E">
        <w:rPr>
          <w:rFonts w:ascii="Times New Roman" w:hAnsi="Times New Roman"/>
          <w:b w:val="0"/>
          <w:color w:val="000000"/>
          <w:sz w:val="14"/>
          <w:szCs w:val="14"/>
        </w:rPr>
        <w:t>:1</w:t>
      </w:r>
      <w:r w:rsidR="002241CB" w:rsidRPr="001B473E">
        <w:rPr>
          <w:rFonts w:ascii="Times New Roman" w:hAnsi="Times New Roman"/>
          <w:b w:val="0"/>
          <w:color w:val="000000"/>
          <w:sz w:val="14"/>
          <w:szCs w:val="14"/>
        </w:rPr>
        <w:t>0419</w:t>
      </w:r>
      <w:r w:rsidR="008C4AD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8C4AD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2241CB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с/пос. </w:t>
      </w:r>
      <w:proofErr w:type="spellStart"/>
      <w:r w:rsidR="002241CB" w:rsidRPr="001B473E">
        <w:rPr>
          <w:rFonts w:ascii="Times New Roman" w:hAnsi="Times New Roman"/>
          <w:b w:val="0"/>
          <w:color w:val="000000"/>
          <w:sz w:val="14"/>
          <w:szCs w:val="14"/>
        </w:rPr>
        <w:t>Протокское</w:t>
      </w:r>
      <w:proofErr w:type="spellEnd"/>
      <w:r w:rsidR="008C4AD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2241CB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х. </w:t>
      </w:r>
      <w:proofErr w:type="spellStart"/>
      <w:r w:rsidR="002241CB" w:rsidRPr="001B473E">
        <w:rPr>
          <w:rFonts w:ascii="Times New Roman" w:hAnsi="Times New Roman"/>
          <w:b w:val="0"/>
          <w:color w:val="000000"/>
          <w:sz w:val="14"/>
          <w:szCs w:val="14"/>
        </w:rPr>
        <w:t>Баранико</w:t>
      </w:r>
      <w:r w:rsidR="002241CB" w:rsidRPr="001B473E">
        <w:rPr>
          <w:rFonts w:ascii="Times New Roman" w:hAnsi="Times New Roman"/>
          <w:b w:val="0"/>
          <w:color w:val="000000"/>
          <w:sz w:val="14"/>
          <w:szCs w:val="14"/>
        </w:rPr>
        <w:t>в</w:t>
      </w:r>
      <w:r w:rsidR="002241CB" w:rsidRPr="001B473E">
        <w:rPr>
          <w:rFonts w:ascii="Times New Roman" w:hAnsi="Times New Roman"/>
          <w:b w:val="0"/>
          <w:color w:val="000000"/>
          <w:sz w:val="14"/>
          <w:szCs w:val="14"/>
        </w:rPr>
        <w:t>ский</w:t>
      </w:r>
      <w:proofErr w:type="spellEnd"/>
      <w:r w:rsidR="008C4AD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2241CB" w:rsidRPr="001B473E">
        <w:rPr>
          <w:rFonts w:ascii="Times New Roman" w:hAnsi="Times New Roman"/>
          <w:b w:val="0"/>
          <w:color w:val="000000"/>
          <w:sz w:val="14"/>
          <w:szCs w:val="14"/>
        </w:rPr>
        <w:t>ул. Водозаборная, 18</w:t>
      </w:r>
      <w:r w:rsidR="008C4AD6" w:rsidRPr="001B473E">
        <w:rPr>
          <w:rFonts w:ascii="Times New Roman" w:hAnsi="Times New Roman"/>
          <w:b w:val="0"/>
          <w:color w:val="000000"/>
          <w:sz w:val="14"/>
          <w:szCs w:val="14"/>
        </w:rPr>
        <w:t>, общей площадью 1</w:t>
      </w:r>
      <w:r w:rsidR="002241CB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603 </w:t>
      </w:r>
      <w:r w:rsidR="008C4AD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кв. м., категория земель: земли населенных пунктов, разрешенное использование земельного участка: </w:t>
      </w:r>
      <w:r w:rsidR="008C4AD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2241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 личного подсобн</w:t>
      </w:r>
      <w:r w:rsidR="002241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241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го хозяйства</w:t>
      </w:r>
      <w:r w:rsidR="008C4AD6" w:rsidRPr="001B473E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8C4AD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8C4AD6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241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118 622</w:t>
      </w:r>
      <w:r w:rsidR="008C4AD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2241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8C4AD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2241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23 724 </w:t>
      </w:r>
      <w:r w:rsidR="008C4AD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2241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8C4AD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2241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5 931</w:t>
      </w:r>
      <w:r w:rsidR="008C4AD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2241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8C4AD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AC048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AB00A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AC048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>земел</w:t>
      </w:r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ный участок с кадастровым номером 23:27:0803005:10421, расположенный по адресу: Краснодарский край, Славянский район, </w:t>
      </w:r>
      <w:proofErr w:type="spellStart"/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>Протокское</w:t>
      </w:r>
      <w:proofErr w:type="spellEnd"/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</w:t>
      </w:r>
      <w:proofErr w:type="spellStart"/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>хут</w:t>
      </w:r>
      <w:proofErr w:type="spellEnd"/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proofErr w:type="spellStart"/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>Баранико</w:t>
      </w:r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>в</w:t>
      </w:r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>ский</w:t>
      </w:r>
      <w:proofErr w:type="spellEnd"/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ул. Кубанская, 1 д, общей площадью 1204 кв. м., категория земель: земли населенных пунктов, разрешенное использование земельного участка: </w:t>
      </w:r>
      <w:r w:rsidR="00AC048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</w:t>
      </w:r>
      <w:r w:rsidR="00AC048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AC048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собного хозяйства</w:t>
      </w:r>
      <w:r w:rsidR="00AC048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C048F" w:rsidRPr="001B473E">
        <w:rPr>
          <w:rFonts w:ascii="Times New Roman" w:hAnsi="Times New Roman"/>
          <w:b w:val="0"/>
          <w:sz w:val="14"/>
          <w:szCs w:val="14"/>
        </w:rPr>
        <w:t>Начальная цена земел</w:t>
      </w:r>
      <w:r w:rsidR="00AC048F" w:rsidRPr="001B473E">
        <w:rPr>
          <w:rFonts w:ascii="Times New Roman" w:hAnsi="Times New Roman"/>
          <w:b w:val="0"/>
          <w:sz w:val="14"/>
          <w:szCs w:val="14"/>
        </w:rPr>
        <w:t>ь</w:t>
      </w:r>
      <w:r w:rsidR="00AC048F" w:rsidRPr="001B473E">
        <w:rPr>
          <w:rFonts w:ascii="Times New Roman" w:hAnsi="Times New Roman"/>
          <w:b w:val="0"/>
          <w:sz w:val="14"/>
          <w:szCs w:val="14"/>
        </w:rPr>
        <w:t xml:space="preserve">ного участка составляет </w:t>
      </w:r>
      <w:r w:rsidR="00AC048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51 772 рубля. Размер задатка – 10 354 рубля. «Шаг» аукциона – </w:t>
      </w:r>
      <w:r w:rsidR="00AB5C1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2 58</w:t>
      </w:r>
      <w:r w:rsidR="00774C9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AC048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AB5C1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AC048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FA641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FA641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A6412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23:27:0605004:10090, расположенный по адресу: </w:t>
      </w:r>
      <w:proofErr w:type="gramStart"/>
      <w:r w:rsidR="00FA6412" w:rsidRPr="001B473E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Кировское сельское поселение, х.</w:t>
      </w:r>
      <w:r w:rsidR="0038255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FA6412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Беликов, ул. Хуторская, </w:t>
      </w:r>
      <w:r w:rsidR="00FC5118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FA6412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№ 184, общей площадью 3463 кв. м., категория земель: земли населенных пунктов, разрешенное использование земельного участка: </w:t>
      </w:r>
      <w:r w:rsidR="00FA641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</w:t>
      </w:r>
      <w:r w:rsidR="00FA641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FA641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ного хозяйства</w:t>
      </w:r>
      <w:r w:rsidR="00FA6412" w:rsidRPr="001B473E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FA6412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FA6412" w:rsidRPr="001B473E">
        <w:rPr>
          <w:rFonts w:ascii="Times New Roman" w:hAnsi="Times New Roman"/>
          <w:b w:val="0"/>
          <w:sz w:val="14"/>
          <w:szCs w:val="14"/>
        </w:rPr>
        <w:t>Начальная цена земельн</w:t>
      </w:r>
      <w:r w:rsidR="00FA6412" w:rsidRPr="001B473E">
        <w:rPr>
          <w:rFonts w:ascii="Times New Roman" w:hAnsi="Times New Roman"/>
          <w:b w:val="0"/>
          <w:sz w:val="14"/>
          <w:szCs w:val="14"/>
        </w:rPr>
        <w:t>о</w:t>
      </w:r>
      <w:r w:rsidR="00FA6412" w:rsidRPr="001B473E">
        <w:rPr>
          <w:rFonts w:ascii="Times New Roman" w:hAnsi="Times New Roman"/>
          <w:b w:val="0"/>
          <w:sz w:val="14"/>
          <w:szCs w:val="14"/>
        </w:rPr>
        <w:t xml:space="preserve">го участка составляет </w:t>
      </w:r>
      <w:r w:rsidR="00FA641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94 540 рублей. Размер задатка – 18 908 рублей. «Шаг» аукциона – 4 727 рублей. Обременения: нет. 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1401002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209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х.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Маевский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, ул.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Красноармейская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37</w:t>
      </w:r>
      <w:r w:rsid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1567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ведени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личного подсобного хозяйства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 огороднич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ства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39 175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7</w:t>
      </w:r>
      <w:r w:rsidR="009473B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 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835</w:t>
      </w:r>
      <w:r w:rsidR="009473B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рублей. «Шаг» аукциона – </w:t>
      </w:r>
      <w:r w:rsidR="008E6B0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1 958</w:t>
      </w:r>
      <w:r w:rsidR="00B629E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A952E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Лот № 2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952E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952E6" w:rsidRPr="001B473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</w:t>
      </w:r>
      <w:r w:rsidR="0053425F" w:rsidRPr="001B473E">
        <w:rPr>
          <w:rFonts w:ascii="Times New Roman" w:hAnsi="Times New Roman"/>
          <w:b w:val="0"/>
          <w:color w:val="000000"/>
          <w:sz w:val="14"/>
          <w:szCs w:val="14"/>
        </w:rPr>
        <w:t>806003</w:t>
      </w:r>
      <w:r w:rsidR="00A952E6" w:rsidRPr="001B473E">
        <w:rPr>
          <w:rFonts w:ascii="Times New Roman" w:hAnsi="Times New Roman"/>
          <w:b w:val="0"/>
          <w:color w:val="000000"/>
          <w:sz w:val="14"/>
          <w:szCs w:val="14"/>
        </w:rPr>
        <w:t>:100</w:t>
      </w:r>
      <w:r w:rsidR="0053425F" w:rsidRPr="001B473E">
        <w:rPr>
          <w:rFonts w:ascii="Times New Roman" w:hAnsi="Times New Roman"/>
          <w:b w:val="0"/>
          <w:color w:val="000000"/>
          <w:sz w:val="14"/>
          <w:szCs w:val="14"/>
        </w:rPr>
        <w:t>35</w:t>
      </w:r>
      <w:r w:rsidR="00A952E6" w:rsidRPr="001B473E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Краснодарский край, Славянский район, х.</w:t>
      </w:r>
      <w:r w:rsidR="0053425F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proofErr w:type="spellStart"/>
      <w:r w:rsidR="0053425F" w:rsidRPr="001B473E">
        <w:rPr>
          <w:rFonts w:ascii="Times New Roman" w:hAnsi="Times New Roman"/>
          <w:b w:val="0"/>
          <w:color w:val="000000"/>
          <w:sz w:val="14"/>
          <w:szCs w:val="14"/>
        </w:rPr>
        <w:t>Нещадимовский</w:t>
      </w:r>
      <w:proofErr w:type="spellEnd"/>
      <w:r w:rsidR="00A952E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ул. </w:t>
      </w:r>
      <w:r w:rsidR="00204019" w:rsidRPr="001B473E">
        <w:rPr>
          <w:rFonts w:ascii="Times New Roman" w:hAnsi="Times New Roman"/>
          <w:b w:val="0"/>
          <w:color w:val="000000"/>
          <w:sz w:val="14"/>
          <w:szCs w:val="14"/>
        </w:rPr>
        <w:t>Северная</w:t>
      </w:r>
      <w:r w:rsidR="00A952E6" w:rsidRPr="001B473E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204019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д.</w:t>
      </w:r>
      <w:r w:rsidR="00A952E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204019" w:rsidRPr="001B473E">
        <w:rPr>
          <w:rFonts w:ascii="Times New Roman" w:hAnsi="Times New Roman"/>
          <w:b w:val="0"/>
          <w:color w:val="000000"/>
          <w:sz w:val="14"/>
          <w:szCs w:val="14"/>
        </w:rPr>
        <w:t>9</w:t>
      </w:r>
      <w:r w:rsidR="00A952E6" w:rsidRPr="001B473E">
        <w:rPr>
          <w:rFonts w:ascii="Times New Roman" w:hAnsi="Times New Roman"/>
          <w:b w:val="0"/>
          <w:color w:val="000000"/>
          <w:sz w:val="14"/>
          <w:szCs w:val="14"/>
        </w:rPr>
        <w:t>4</w:t>
      </w:r>
      <w:proofErr w:type="gramStart"/>
      <w:r w:rsidR="00204019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204019" w:rsidRPr="001B473E">
        <w:rPr>
          <w:rFonts w:ascii="Times New Roman" w:hAnsi="Times New Roman"/>
          <w:b w:val="0"/>
          <w:color w:val="000000"/>
          <w:sz w:val="14"/>
          <w:szCs w:val="14"/>
        </w:rPr>
        <w:t>/1</w:t>
      </w:r>
      <w:r w:rsidR="00A952E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204019" w:rsidRPr="001B473E">
        <w:rPr>
          <w:rFonts w:ascii="Times New Roman" w:hAnsi="Times New Roman"/>
          <w:b w:val="0"/>
          <w:color w:val="000000"/>
          <w:sz w:val="14"/>
          <w:szCs w:val="14"/>
        </w:rPr>
        <w:t>2099</w:t>
      </w:r>
      <w:r w:rsidR="00A952E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A952E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952E6" w:rsidRPr="001B473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952E6" w:rsidRPr="001B473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0401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77</w:t>
      </w:r>
      <w:r w:rsidR="00A952E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0401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663</w:t>
      </w:r>
      <w:r w:rsidR="00A952E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20401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952E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20401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15 532</w:t>
      </w:r>
      <w:r w:rsidR="00A952E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20401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952E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20401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3 883</w:t>
      </w:r>
      <w:r w:rsidR="00A952E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204019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952E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BF2719" w:rsidRPr="001B473E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</w:t>
      </w:r>
      <w:r w:rsidR="00BF2719" w:rsidRPr="001B473E">
        <w:rPr>
          <w:rFonts w:ascii="Times New Roman" w:hAnsi="Times New Roman"/>
          <w:b w:val="0"/>
          <w:sz w:val="14"/>
          <w:szCs w:val="14"/>
        </w:rPr>
        <w:t>а</w:t>
      </w:r>
      <w:r w:rsidR="00BF2719" w:rsidRPr="001B473E">
        <w:rPr>
          <w:rFonts w:ascii="Times New Roman" w:hAnsi="Times New Roman"/>
          <w:b w:val="0"/>
          <w:sz w:val="14"/>
          <w:szCs w:val="14"/>
        </w:rPr>
        <w:t>достроительным Кодексом Российской Федерации.</w:t>
      </w:r>
      <w:r w:rsidR="008F56D8" w:rsidRPr="001B473E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44663" w:rsidRPr="001B473E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</w:t>
      </w:r>
      <w:r w:rsidR="00544663" w:rsidRPr="001B473E">
        <w:rPr>
          <w:rFonts w:ascii="Times New Roman" w:hAnsi="Times New Roman"/>
          <w:b w:val="0"/>
          <w:sz w:val="14"/>
          <w:szCs w:val="14"/>
        </w:rPr>
        <w:t>и</w:t>
      </w:r>
      <w:r w:rsidR="00544663" w:rsidRPr="001B473E">
        <w:rPr>
          <w:rFonts w:ascii="Times New Roman" w:hAnsi="Times New Roman"/>
          <w:b w:val="0"/>
          <w:sz w:val="14"/>
          <w:szCs w:val="14"/>
        </w:rPr>
        <w:t>страции муниципального образования Славянский район</w:t>
      </w:r>
      <w:r w:rsidR="00544663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980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23.04</w:t>
      </w:r>
      <w:r w:rsidR="001A7B7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B65C8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2014 г. (лот № 1);</w:t>
      </w:r>
      <w:r w:rsidR="00FC414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1167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19.05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2); 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1182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19.05</w:t>
      </w:r>
      <w:r w:rsidR="001A7B7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.2014</w:t>
      </w:r>
      <w:r w:rsidR="002E12D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3); 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1A7B7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52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0</w:t>
      </w:r>
      <w:r w:rsidR="00451F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.02.2014 г. (лот № 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1A7B7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06.02</w:t>
      </w:r>
      <w:r w:rsidR="001A7B7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981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23.04.</w:t>
      </w:r>
      <w:r w:rsidR="001A7B7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AE0DA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1B473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1260 от 27.05.2014 г. (лот № 7);</w:t>
      </w:r>
      <w:proofErr w:type="gramEnd"/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proofErr w:type="gramStart"/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1179</w:t>
      </w:r>
      <w:r w:rsidR="00451F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19.05</w:t>
      </w:r>
      <w:r w:rsidR="00451FD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.2014 г.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1174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19.05</w:t>
      </w:r>
      <w:r w:rsidR="007B59F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.2014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1A7B7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;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1168 от 19.05.2014 г. (лот № 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;</w:t>
      </w:r>
      <w:r w:rsidR="00EC08C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171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№ 1166 от 19.05.2014 г. (лот № 1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1); № 709 от 03.04.2014 г. (лот</w:t>
      </w:r>
      <w:r w:rsid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12)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;</w:t>
      </w:r>
      <w:r w:rsidR="00FC5118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171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№ 1176 от 19.05.2014 г. (лот № 1</w:t>
      </w:r>
      <w:r w:rsidR="00AC294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AE171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1177 от 19.05.2014 г. (лот № 1</w:t>
      </w:r>
      <w:r w:rsidR="00AC294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AE171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1173 от 19.05.2014 г. (лот № 1</w:t>
      </w:r>
      <w:r w:rsidR="00AC294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AE171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1180 от 19.05.2014 г. (лот № 1</w:t>
      </w:r>
      <w:r w:rsidR="00AC294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AE171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1164 от 19.05.2014 г. (лот № 1</w:t>
      </w:r>
      <w:r w:rsidR="00AC294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AE171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715 от 03.04.2014 г. (лот № 1</w:t>
      </w:r>
      <w:r w:rsidR="00AC294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AE171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1186 от 19.05.2014 г. (лот № 1</w:t>
      </w:r>
      <w:r w:rsidR="00AC294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AE171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3319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1171 от 19.05.2014 г. (лот № </w:t>
      </w:r>
      <w:r w:rsidR="00AC294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C3319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1184 от 19.05.2014 г. (лот № </w:t>
      </w:r>
      <w:r w:rsidR="00AC294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1574B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C3319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716 </w:t>
      </w:r>
      <w:proofErr w:type="gramStart"/>
      <w:r w:rsidR="00C3319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от</w:t>
      </w:r>
      <w:proofErr w:type="gramEnd"/>
      <w:r w:rsidR="00C3319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03.04.2014 г. (лот № 2</w:t>
      </w:r>
      <w:r w:rsidR="00AC294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6C6B9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).</w:t>
      </w:r>
      <w:r w:rsidR="00C3319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Прием заявок и документов, а так же ознакомление со всеми материалами о предмете </w:t>
      </w:r>
      <w:r w:rsidR="00B26FDF" w:rsidRPr="001B473E">
        <w:rPr>
          <w:rFonts w:ascii="Times New Roman" w:hAnsi="Times New Roman"/>
          <w:b w:val="0"/>
          <w:sz w:val="14"/>
          <w:szCs w:val="14"/>
        </w:rPr>
        <w:t>торгов (в форме аукци</w:t>
      </w:r>
      <w:r w:rsidR="00B26FDF" w:rsidRPr="001B473E">
        <w:rPr>
          <w:rFonts w:ascii="Times New Roman" w:hAnsi="Times New Roman"/>
          <w:b w:val="0"/>
          <w:sz w:val="14"/>
          <w:szCs w:val="14"/>
        </w:rPr>
        <w:t>о</w:t>
      </w:r>
      <w:r w:rsidR="00B26FDF" w:rsidRPr="001B473E">
        <w:rPr>
          <w:rFonts w:ascii="Times New Roman" w:hAnsi="Times New Roman"/>
          <w:b w:val="0"/>
          <w:sz w:val="14"/>
          <w:szCs w:val="14"/>
        </w:rPr>
        <w:t>на)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4518D5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формой заявки,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27A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порядком приема заявок, 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02CC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927A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порядком проведения</w:t>
      </w:r>
      <w:r w:rsidR="00B26FDF" w:rsidRPr="001B473E">
        <w:rPr>
          <w:rFonts w:ascii="Times New Roman" w:hAnsi="Times New Roman"/>
          <w:b w:val="0"/>
          <w:sz w:val="14"/>
          <w:szCs w:val="14"/>
        </w:rPr>
        <w:t xml:space="preserve"> торгов (в форме аукциона)</w:t>
      </w:r>
      <w:r w:rsidR="005927A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202CC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ной информации, осуществляется у организатора торгов по адре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AF49A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на официальном сайте Правительства Российской Федер</w:t>
      </w:r>
      <w:r w:rsidR="00AF49A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AF49A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ции</w:t>
      </w:r>
      <w:proofErr w:type="gramEnd"/>
      <w:r w:rsidR="00AF49A7" w:rsidRPr="001B473E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AF49A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 на сайте МУП «АТР»: www.atr-</w:t>
      </w:r>
      <w:r w:rsidR="00AF49A7" w:rsidRPr="001B473E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AF49A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lavyansk.ru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B4205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16 июня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4533D5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B4205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14 июля</w:t>
      </w:r>
      <w:r w:rsidR="00672C0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 09.00 до 12.00 в ра</w:t>
      </w:r>
      <w:r w:rsidR="00136F5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proofErr w:type="gramStart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</w:t>
      </w:r>
      <w:r w:rsidR="004177F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стия в торгах (в форме аукц</w:t>
      </w:r>
      <w:r w:rsidR="004177F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4177F6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она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по продаже </w:t>
      </w:r>
      <w:r w:rsidR="0090617C" w:rsidRPr="001B473E">
        <w:rPr>
          <w:rFonts w:ascii="Times New Roman" w:hAnsi="Times New Roman"/>
          <w:b w:val="0"/>
          <w:sz w:val="14"/>
          <w:szCs w:val="14"/>
        </w:rPr>
        <w:t>земельных участков, находящихся на территории муниципального образования Славянский район</w:t>
      </w:r>
      <w:r w:rsidR="0090617C" w:rsidRPr="001B473E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заявители представляют следующие документы: 1) зая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ку на участие в аукционе по установленной форме с указанием реквизитов счета для возврата задатка; 2) копии документов, удостоверяющих личность (для физических лиц); 3) док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менты, подтверждающие внесение задатка.</w:t>
      </w:r>
      <w:proofErr w:type="gramEnd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случае подачи заявки представителем заявителя предъявляется доверенность удостоверенная нотариусом. Порядок внесения задатка: зад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предпри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ОАО «</w:t>
      </w:r>
      <w:proofErr w:type="spellStart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банк</w:t>
      </w:r>
      <w:proofErr w:type="spellEnd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№ 30101810500000000516, БИК № 040349516, ОГРН 1112370000027. Задаток должен поступить на счет организатора </w:t>
      </w:r>
      <w:r w:rsidR="00CA1FC1" w:rsidRPr="001B473E">
        <w:rPr>
          <w:rFonts w:ascii="Times New Roman" w:hAnsi="Times New Roman"/>
          <w:b w:val="0"/>
          <w:sz w:val="14"/>
          <w:szCs w:val="14"/>
        </w:rPr>
        <w:t>торгов (в форме аукци</w:t>
      </w:r>
      <w:r w:rsidR="00CA1FC1" w:rsidRPr="001B473E">
        <w:rPr>
          <w:rFonts w:ascii="Times New Roman" w:hAnsi="Times New Roman"/>
          <w:b w:val="0"/>
          <w:sz w:val="14"/>
          <w:szCs w:val="14"/>
        </w:rPr>
        <w:t>о</w:t>
      </w:r>
      <w:r w:rsidR="00CA1FC1" w:rsidRPr="001B473E">
        <w:rPr>
          <w:rFonts w:ascii="Times New Roman" w:hAnsi="Times New Roman"/>
          <w:b w:val="0"/>
          <w:sz w:val="14"/>
          <w:szCs w:val="14"/>
        </w:rPr>
        <w:t>на)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не позднее </w:t>
      </w:r>
      <w:r w:rsidR="000647F5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647F5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июля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внесении задатка обязательно указывается назначение платежа (дата проведения </w:t>
      </w:r>
      <w:r w:rsidR="00CA1FC1" w:rsidRPr="001B473E">
        <w:rPr>
          <w:rFonts w:ascii="Times New Roman" w:hAnsi="Times New Roman"/>
          <w:b w:val="0"/>
          <w:sz w:val="14"/>
          <w:szCs w:val="14"/>
        </w:rPr>
        <w:t>торгов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, номер лота).</w:t>
      </w:r>
      <w:r w:rsidR="00B0681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тверждающим поступление задатка на счет организатора торгов является выписка со счета организат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ра торгов. Настоящее информационное сообщение является публичной офертой для з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Один заявитель вправе подать только одну заявку на участие в </w:t>
      </w:r>
      <w:r w:rsidR="0081531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аукционе.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Осмотр земельных участков на месте осуществляе</w:t>
      </w:r>
      <w:r w:rsidR="00CF6EB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CF6EB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ся ежедневно по </w:t>
      </w:r>
      <w:r w:rsidR="000647F5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14.07.</w:t>
      </w:r>
      <w:r w:rsidR="00CF6EB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2014 г. (включительно) с 09.00 до 12.00 в рабочие дни по согла</w:t>
      </w:r>
      <w:r w:rsidR="00DD6DA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сованию. Контактный телефон:</w:t>
      </w:r>
      <w:r w:rsidR="00BE432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</w:t>
      </w:r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Рассмотрение заявок и признание заявит</w:t>
      </w:r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 участниками торгов (в форме аукциона) состоится </w:t>
      </w:r>
      <w:r w:rsidR="000647F5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15 июля</w:t>
      </w:r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11.00 час</w:t>
      </w:r>
      <w:proofErr w:type="gramStart"/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Троицкая, 246, офис № 3. Участником то</w:t>
      </w:r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гов (в форме аукциона) признается </w:t>
      </w:r>
      <w:r w:rsidR="008321D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заявитель</w:t>
      </w:r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предоставивший необходимые документы и оплативший зада</w:t>
      </w:r>
      <w:r w:rsidR="00B81C6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ток, </w:t>
      </w:r>
      <w:r w:rsidR="004C7FEA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срок установленный настоящим извещением. </w:t>
      </w:r>
      <w:r w:rsidR="008321D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Принятие организат</w:t>
      </w:r>
      <w:r w:rsidR="008321D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8321D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ром торгов решени</w:t>
      </w:r>
      <w:r w:rsidR="001B473E">
        <w:rPr>
          <w:rFonts w:ascii="Times New Roman" w:hAnsi="Times New Roman"/>
          <w:b w:val="0"/>
          <w:color w:val="000000" w:themeColor="text1"/>
          <w:sz w:val="14"/>
          <w:szCs w:val="14"/>
        </w:rPr>
        <w:t>я об отказе в проведении торгов</w:t>
      </w:r>
      <w:r w:rsidR="003A5DD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21DE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F6EB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CF6EB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C504B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A5DD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июля</w:t>
      </w:r>
      <w:r w:rsidR="00CF6EBB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признается участник, предложи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ший наиболее высокую цену </w:t>
      </w:r>
      <w:r w:rsidR="006F12A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земельного участка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. Срок заключения договора купли-продажи: договор купли-продажи земельного участка заключается с победителем аукци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на, а также в случаях, если аукцион признан не состоявшимся по причине участия в аукционе одного участника по истече</w:t>
      </w:r>
      <w:r w:rsidR="006A21D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нии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десяти дней со дня размещения информации о результ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тах аукциона на офиц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ственном участнику аукциона в течени</w:t>
      </w:r>
      <w:proofErr w:type="gramStart"/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6950FD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соответствующей стоимости</w:t>
      </w:r>
      <w:r w:rsidR="001310C2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выкупаемого земельного участка.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Внесенный задаток возвращается: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- участникам </w:t>
      </w:r>
      <w:r w:rsidR="00A279B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ау</w:t>
      </w:r>
      <w:r w:rsidR="00A279B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A279B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циона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случае отказа организатора торгов </w:t>
      </w:r>
      <w:r w:rsidR="00A279BF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в проведении торгов, в течение трех дней с момента принятия данного решения;</w:t>
      </w:r>
      <w:r w:rsidR="0090617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- заявителю, не допущенному к участию в аукц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оне, в 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lastRenderedPageBreak/>
        <w:t>течение трех дней со дня оформления протокола приема заявок на участие в аукционе; -</w:t>
      </w:r>
      <w:r w:rsidR="00B06814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заявителю, отозвавшему в письменной форме до дня окончания срока приема з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явок принятую организатором торгов заявку в течение трех дней со дня регистрации отзыва заявки </w:t>
      </w:r>
      <w:r w:rsidR="002E12D7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(в случае отзыва заявки заявит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лем позднее дня окончания срока приема заявок задаток возвращается в порядке, установленном для участников аукциона); - учас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никам аукциона, не ставшим победителями, в течение трех дней со дня подписания протокола о результ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>тах аукциона.</w:t>
      </w:r>
      <w:r w:rsidR="00C504BC" w:rsidRPr="001B473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End"/>
    </w:p>
    <w:p w:rsidR="006950FD" w:rsidRPr="001B473E" w:rsidRDefault="006950FD" w:rsidP="00B81C62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</w:t>
      </w:r>
      <w:r w:rsidR="00432A83"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432A83"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432A83"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432A83"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432A83"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432A83"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432A83"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432A83"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432A83"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ab/>
        <w:t xml:space="preserve">    </w:t>
      </w:r>
      <w:r w:rsidR="001B473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</w:t>
      </w:r>
      <w:r w:rsidR="00432A83"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1B473E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6950FD" w:rsidRPr="001B473E" w:rsidRDefault="006950FD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1B473E" w:rsidRDefault="006950FD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1B473E" w:rsidRDefault="006950FD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1B473E" w:rsidRDefault="006950FD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1B473E" w:rsidRDefault="006950FD" w:rsidP="00B81C62">
      <w:pPr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1B473E" w:rsidRDefault="00281EB0" w:rsidP="00B81C62">
      <w:pPr>
        <w:pStyle w:val="2"/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281EB0" w:rsidRPr="001B473E" w:rsidRDefault="00281EB0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1B473E" w:rsidRDefault="00281EB0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1B473E" w:rsidRDefault="00281EB0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146897" w:rsidRDefault="00281EB0" w:rsidP="00B81C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EE" w:rsidRPr="00146897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A25FEE" w:rsidRPr="00146897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EE" w:rsidRPr="00146897" w:rsidRDefault="00A25FEE" w:rsidP="00A2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C24" w:rsidRPr="00146897" w:rsidRDefault="00047C24">
      <w:pPr>
        <w:rPr>
          <w:sz w:val="24"/>
          <w:szCs w:val="24"/>
        </w:rPr>
      </w:pPr>
    </w:p>
    <w:sectPr w:rsidR="00047C24" w:rsidRPr="00146897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1A54"/>
    <w:rsid w:val="00014A25"/>
    <w:rsid w:val="0002497F"/>
    <w:rsid w:val="00027A49"/>
    <w:rsid w:val="00033FFC"/>
    <w:rsid w:val="00045243"/>
    <w:rsid w:val="00047C24"/>
    <w:rsid w:val="00047E27"/>
    <w:rsid w:val="0005125E"/>
    <w:rsid w:val="00051EEB"/>
    <w:rsid w:val="00052DCD"/>
    <w:rsid w:val="000647F5"/>
    <w:rsid w:val="00070221"/>
    <w:rsid w:val="00070783"/>
    <w:rsid w:val="00070A5D"/>
    <w:rsid w:val="00070CB7"/>
    <w:rsid w:val="00074AF3"/>
    <w:rsid w:val="00076A60"/>
    <w:rsid w:val="00081815"/>
    <w:rsid w:val="00084BCB"/>
    <w:rsid w:val="00086015"/>
    <w:rsid w:val="000863B7"/>
    <w:rsid w:val="00086AC6"/>
    <w:rsid w:val="00092FC7"/>
    <w:rsid w:val="000A40AD"/>
    <w:rsid w:val="000B11B6"/>
    <w:rsid w:val="000B32A0"/>
    <w:rsid w:val="000C7674"/>
    <w:rsid w:val="000D021E"/>
    <w:rsid w:val="000D2948"/>
    <w:rsid w:val="000E33BA"/>
    <w:rsid w:val="000E3C6F"/>
    <w:rsid w:val="000E6E9C"/>
    <w:rsid w:val="00107E90"/>
    <w:rsid w:val="001310C2"/>
    <w:rsid w:val="00132630"/>
    <w:rsid w:val="00136AF2"/>
    <w:rsid w:val="00136F57"/>
    <w:rsid w:val="001427B3"/>
    <w:rsid w:val="00143611"/>
    <w:rsid w:val="00146897"/>
    <w:rsid w:val="001500F1"/>
    <w:rsid w:val="001574BA"/>
    <w:rsid w:val="00164A9D"/>
    <w:rsid w:val="00164B04"/>
    <w:rsid w:val="001678B7"/>
    <w:rsid w:val="00173594"/>
    <w:rsid w:val="001813C4"/>
    <w:rsid w:val="001968C1"/>
    <w:rsid w:val="001A7B77"/>
    <w:rsid w:val="001B0337"/>
    <w:rsid w:val="001B473E"/>
    <w:rsid w:val="001C4034"/>
    <w:rsid w:val="00202CC6"/>
    <w:rsid w:val="00204019"/>
    <w:rsid w:val="002071E0"/>
    <w:rsid w:val="00213EDB"/>
    <w:rsid w:val="002241CB"/>
    <w:rsid w:val="00224D70"/>
    <w:rsid w:val="00224E18"/>
    <w:rsid w:val="0024363E"/>
    <w:rsid w:val="00244DB0"/>
    <w:rsid w:val="00254E54"/>
    <w:rsid w:val="002560F7"/>
    <w:rsid w:val="00265C77"/>
    <w:rsid w:val="002733AD"/>
    <w:rsid w:val="002743AF"/>
    <w:rsid w:val="00281EB0"/>
    <w:rsid w:val="0028728F"/>
    <w:rsid w:val="00291083"/>
    <w:rsid w:val="002937D2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2A6"/>
    <w:rsid w:val="003175BF"/>
    <w:rsid w:val="00317A33"/>
    <w:rsid w:val="00345E9B"/>
    <w:rsid w:val="00351E83"/>
    <w:rsid w:val="00372651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5C6"/>
    <w:rsid w:val="003C4224"/>
    <w:rsid w:val="003C5E39"/>
    <w:rsid w:val="003D390F"/>
    <w:rsid w:val="003E0FDB"/>
    <w:rsid w:val="003F0C3E"/>
    <w:rsid w:val="003F43DE"/>
    <w:rsid w:val="003F705C"/>
    <w:rsid w:val="0040415A"/>
    <w:rsid w:val="0040796E"/>
    <w:rsid w:val="00415A7C"/>
    <w:rsid w:val="004168E2"/>
    <w:rsid w:val="004177F6"/>
    <w:rsid w:val="00420DDF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5962"/>
    <w:rsid w:val="00515043"/>
    <w:rsid w:val="005152E6"/>
    <w:rsid w:val="00522F43"/>
    <w:rsid w:val="00532C9F"/>
    <w:rsid w:val="005330B1"/>
    <w:rsid w:val="0053425F"/>
    <w:rsid w:val="00544663"/>
    <w:rsid w:val="00544BBD"/>
    <w:rsid w:val="00547EC9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1880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46"/>
    <w:rsid w:val="006950FD"/>
    <w:rsid w:val="006A21D7"/>
    <w:rsid w:val="006A2C10"/>
    <w:rsid w:val="006A3CE3"/>
    <w:rsid w:val="006B3538"/>
    <w:rsid w:val="006C2A12"/>
    <w:rsid w:val="006C5E49"/>
    <w:rsid w:val="006C63BB"/>
    <w:rsid w:val="006C6B9B"/>
    <w:rsid w:val="006C7CFA"/>
    <w:rsid w:val="006D0BEB"/>
    <w:rsid w:val="006D66B4"/>
    <w:rsid w:val="006F12AF"/>
    <w:rsid w:val="006F34A6"/>
    <w:rsid w:val="007047A3"/>
    <w:rsid w:val="00721CDB"/>
    <w:rsid w:val="00723008"/>
    <w:rsid w:val="0072468D"/>
    <w:rsid w:val="00732BDD"/>
    <w:rsid w:val="00732D4A"/>
    <w:rsid w:val="0075616B"/>
    <w:rsid w:val="007670DE"/>
    <w:rsid w:val="00770289"/>
    <w:rsid w:val="00770346"/>
    <w:rsid w:val="007709E2"/>
    <w:rsid w:val="00771CF5"/>
    <w:rsid w:val="00774C90"/>
    <w:rsid w:val="00786A36"/>
    <w:rsid w:val="007A2FDF"/>
    <w:rsid w:val="007A51A3"/>
    <w:rsid w:val="007A58F0"/>
    <w:rsid w:val="007A6809"/>
    <w:rsid w:val="007B59FB"/>
    <w:rsid w:val="007C0396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5317"/>
    <w:rsid w:val="008202C1"/>
    <w:rsid w:val="008222C3"/>
    <w:rsid w:val="00831FDC"/>
    <w:rsid w:val="008321DE"/>
    <w:rsid w:val="00845A86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3119"/>
    <w:rsid w:val="009B60FF"/>
    <w:rsid w:val="009D0BE5"/>
    <w:rsid w:val="009D72AD"/>
    <w:rsid w:val="009D7AF3"/>
    <w:rsid w:val="009E127C"/>
    <w:rsid w:val="009E1336"/>
    <w:rsid w:val="009E79B3"/>
    <w:rsid w:val="009F0D40"/>
    <w:rsid w:val="009F1978"/>
    <w:rsid w:val="00A0168E"/>
    <w:rsid w:val="00A03434"/>
    <w:rsid w:val="00A03AC2"/>
    <w:rsid w:val="00A05360"/>
    <w:rsid w:val="00A25FEE"/>
    <w:rsid w:val="00A279BF"/>
    <w:rsid w:val="00A371FF"/>
    <w:rsid w:val="00A468D2"/>
    <w:rsid w:val="00A47D3D"/>
    <w:rsid w:val="00A83F7D"/>
    <w:rsid w:val="00A85448"/>
    <w:rsid w:val="00A941CE"/>
    <w:rsid w:val="00A952E6"/>
    <w:rsid w:val="00A97AB6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E0DA8"/>
    <w:rsid w:val="00AE1710"/>
    <w:rsid w:val="00AE71CD"/>
    <w:rsid w:val="00AF21DD"/>
    <w:rsid w:val="00AF49A7"/>
    <w:rsid w:val="00B03DAD"/>
    <w:rsid w:val="00B06814"/>
    <w:rsid w:val="00B07A34"/>
    <w:rsid w:val="00B14078"/>
    <w:rsid w:val="00B2293F"/>
    <w:rsid w:val="00B24394"/>
    <w:rsid w:val="00B25024"/>
    <w:rsid w:val="00B25894"/>
    <w:rsid w:val="00B26FDF"/>
    <w:rsid w:val="00B27DF0"/>
    <w:rsid w:val="00B4205A"/>
    <w:rsid w:val="00B445F1"/>
    <w:rsid w:val="00B45BE2"/>
    <w:rsid w:val="00B529AA"/>
    <w:rsid w:val="00B543DD"/>
    <w:rsid w:val="00B629EF"/>
    <w:rsid w:val="00B64071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A34AE"/>
    <w:rsid w:val="00BB479E"/>
    <w:rsid w:val="00BB4B7D"/>
    <w:rsid w:val="00BC15F3"/>
    <w:rsid w:val="00BC5611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3197"/>
    <w:rsid w:val="00C37707"/>
    <w:rsid w:val="00C504BC"/>
    <w:rsid w:val="00C7797D"/>
    <w:rsid w:val="00C848F2"/>
    <w:rsid w:val="00C911A3"/>
    <w:rsid w:val="00C965CD"/>
    <w:rsid w:val="00C97D8E"/>
    <w:rsid w:val="00CA1FC1"/>
    <w:rsid w:val="00CA2D53"/>
    <w:rsid w:val="00CA5782"/>
    <w:rsid w:val="00CA7011"/>
    <w:rsid w:val="00CC054D"/>
    <w:rsid w:val="00CC1A7A"/>
    <w:rsid w:val="00CE3C8D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20DF"/>
    <w:rsid w:val="00D553EF"/>
    <w:rsid w:val="00D62B4B"/>
    <w:rsid w:val="00D679E8"/>
    <w:rsid w:val="00D73C78"/>
    <w:rsid w:val="00D96A11"/>
    <w:rsid w:val="00DA5690"/>
    <w:rsid w:val="00DB1F93"/>
    <w:rsid w:val="00DB2133"/>
    <w:rsid w:val="00DB5282"/>
    <w:rsid w:val="00DC1457"/>
    <w:rsid w:val="00DD6DAF"/>
    <w:rsid w:val="00DE239A"/>
    <w:rsid w:val="00DE413A"/>
    <w:rsid w:val="00DF2293"/>
    <w:rsid w:val="00DF2A26"/>
    <w:rsid w:val="00DF3C5A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71E7C"/>
    <w:rsid w:val="00E9333F"/>
    <w:rsid w:val="00E95425"/>
    <w:rsid w:val="00EB74D3"/>
    <w:rsid w:val="00EC08CB"/>
    <w:rsid w:val="00ED2117"/>
    <w:rsid w:val="00EE4E6F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8AE"/>
    <w:rsid w:val="00F46C87"/>
    <w:rsid w:val="00F53BCE"/>
    <w:rsid w:val="00F552A7"/>
    <w:rsid w:val="00F605BA"/>
    <w:rsid w:val="00F62B52"/>
    <w:rsid w:val="00F6752E"/>
    <w:rsid w:val="00F805B4"/>
    <w:rsid w:val="00F94632"/>
    <w:rsid w:val="00F97369"/>
    <w:rsid w:val="00FA26DB"/>
    <w:rsid w:val="00FA4E51"/>
    <w:rsid w:val="00FA6412"/>
    <w:rsid w:val="00FB1619"/>
    <w:rsid w:val="00FB4F98"/>
    <w:rsid w:val="00FC1046"/>
    <w:rsid w:val="00FC3BC8"/>
    <w:rsid w:val="00FC414C"/>
    <w:rsid w:val="00FC43DA"/>
    <w:rsid w:val="00FC494D"/>
    <w:rsid w:val="00FC5118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3DD5-61DE-4AB1-B2BC-0EB0396F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57</cp:revision>
  <cp:lastPrinted>2014-06-11T05:58:00Z</cp:lastPrinted>
  <dcterms:created xsi:type="dcterms:W3CDTF">2014-05-26T06:09:00Z</dcterms:created>
  <dcterms:modified xsi:type="dcterms:W3CDTF">2014-06-11T05:58:00Z</dcterms:modified>
</cp:coreProperties>
</file>